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4D29" w14:textId="77777777" w:rsidR="00C175EC" w:rsidRPr="00E14E12" w:rsidRDefault="00334B35" w:rsidP="001A0123">
      <w:pPr>
        <w:pStyle w:val="filepath"/>
        <w:spacing w:after="0" w:line="240" w:lineRule="auto"/>
        <w:contextualSpacing/>
        <w:jc w:val="center"/>
        <w:rPr>
          <w:rFonts w:asciiTheme="minorHAnsi" w:hAnsiTheme="minorHAnsi" w:cstheme="minorHAnsi"/>
          <w:b/>
          <w:bCs/>
          <w:sz w:val="24"/>
          <w:szCs w:val="24"/>
        </w:rPr>
      </w:pPr>
      <w:r w:rsidRPr="00E14E12">
        <w:rPr>
          <w:rFonts w:asciiTheme="minorHAnsi" w:hAnsiTheme="minorHAnsi" w:cstheme="minorHAnsi"/>
          <w:b/>
          <w:bCs/>
          <w:sz w:val="24"/>
          <w:szCs w:val="24"/>
        </w:rPr>
        <w:t>CAPITAL</w:t>
      </w:r>
      <w:r w:rsidR="00C175EC" w:rsidRPr="00E14E12">
        <w:rPr>
          <w:rFonts w:asciiTheme="minorHAnsi" w:hAnsiTheme="minorHAnsi" w:cstheme="minorHAnsi"/>
          <w:b/>
          <w:bCs/>
          <w:sz w:val="24"/>
          <w:szCs w:val="24"/>
        </w:rPr>
        <w:t xml:space="preserve"> REGION ACF/ASSISTED LIVING MEETING</w:t>
      </w:r>
    </w:p>
    <w:p w14:paraId="66012BF5" w14:textId="6B900D76" w:rsidR="00C175EC" w:rsidRPr="00F11394" w:rsidRDefault="00E14E12" w:rsidP="001A0123">
      <w:pPr>
        <w:pStyle w:val="filepath"/>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Dec. 9</w:t>
      </w:r>
      <w:r w:rsidRPr="00E14E12">
        <w:rPr>
          <w:rFonts w:asciiTheme="minorHAnsi" w:hAnsiTheme="minorHAnsi" w:cstheme="minorHAnsi"/>
          <w:sz w:val="24"/>
          <w:szCs w:val="24"/>
          <w:vertAlign w:val="superscript"/>
        </w:rPr>
        <w:t>th</w:t>
      </w:r>
      <w:r>
        <w:rPr>
          <w:rFonts w:asciiTheme="minorHAnsi" w:hAnsiTheme="minorHAnsi" w:cstheme="minorHAnsi"/>
          <w:sz w:val="24"/>
          <w:szCs w:val="24"/>
        </w:rPr>
        <w:t>, 2024</w:t>
      </w:r>
    </w:p>
    <w:p w14:paraId="56003ED4" w14:textId="667EF93F" w:rsidR="001F002B" w:rsidRPr="00F11394" w:rsidRDefault="00E14E12" w:rsidP="001A0123">
      <w:pPr>
        <w:pStyle w:val="filepath"/>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10</w:t>
      </w:r>
      <w:r w:rsidR="00C175EC" w:rsidRPr="00F11394">
        <w:rPr>
          <w:rFonts w:asciiTheme="minorHAnsi" w:hAnsiTheme="minorHAnsi" w:cstheme="minorHAnsi"/>
          <w:sz w:val="24"/>
          <w:szCs w:val="24"/>
        </w:rPr>
        <w:t xml:space="preserve">:30 a.m. to </w:t>
      </w:r>
      <w:r>
        <w:rPr>
          <w:rFonts w:asciiTheme="minorHAnsi" w:hAnsiTheme="minorHAnsi" w:cstheme="minorHAnsi"/>
          <w:sz w:val="24"/>
          <w:szCs w:val="24"/>
        </w:rPr>
        <w:t>1</w:t>
      </w:r>
      <w:r w:rsidR="00C175EC" w:rsidRPr="00F11394">
        <w:rPr>
          <w:rFonts w:asciiTheme="minorHAnsi" w:hAnsiTheme="minorHAnsi" w:cstheme="minorHAnsi"/>
          <w:sz w:val="24"/>
          <w:szCs w:val="24"/>
        </w:rPr>
        <w:t>:30 p.m.</w:t>
      </w:r>
    </w:p>
    <w:p w14:paraId="62772946" w14:textId="77777777" w:rsidR="00F11394" w:rsidRDefault="00D55707" w:rsidP="001A0123">
      <w:pPr>
        <w:pStyle w:val="filepath"/>
        <w:spacing w:after="0" w:line="240" w:lineRule="auto"/>
        <w:contextualSpacing/>
        <w:jc w:val="center"/>
        <w:rPr>
          <w:rFonts w:asciiTheme="minorHAnsi" w:hAnsiTheme="minorHAnsi" w:cstheme="minorHAnsi"/>
          <w:color w:val="333333"/>
          <w:sz w:val="24"/>
          <w:szCs w:val="24"/>
        </w:rPr>
      </w:pPr>
      <w:hyperlink r:id="rId7" w:history="1">
        <w:r w:rsidRPr="00F11394">
          <w:rPr>
            <w:rStyle w:val="Hyperlink"/>
            <w:rFonts w:asciiTheme="minorHAnsi" w:hAnsiTheme="minorHAnsi" w:cstheme="minorHAnsi"/>
            <w:sz w:val="24"/>
            <w:szCs w:val="24"/>
          </w:rPr>
          <w:t xml:space="preserve">The </w:t>
        </w:r>
        <w:proofErr w:type="spellStart"/>
        <w:r w:rsidRPr="00F11394">
          <w:rPr>
            <w:rStyle w:val="Hyperlink"/>
            <w:rFonts w:asciiTheme="minorHAnsi" w:hAnsiTheme="minorHAnsi" w:cstheme="minorHAnsi"/>
            <w:sz w:val="24"/>
            <w:szCs w:val="24"/>
          </w:rPr>
          <w:t>Beverywyck</w:t>
        </w:r>
        <w:proofErr w:type="spellEnd"/>
      </w:hyperlink>
      <w:r w:rsidRPr="00F11394">
        <w:rPr>
          <w:rFonts w:asciiTheme="minorHAnsi" w:hAnsiTheme="minorHAnsi" w:cstheme="minorHAnsi"/>
          <w:color w:val="333333"/>
          <w:sz w:val="24"/>
          <w:szCs w:val="24"/>
        </w:rPr>
        <w:t xml:space="preserve"> </w:t>
      </w:r>
    </w:p>
    <w:p w14:paraId="10774F9A" w14:textId="0C2E269F" w:rsidR="001A0123" w:rsidRPr="00F11394" w:rsidRDefault="00D55707" w:rsidP="001A0123">
      <w:pPr>
        <w:pStyle w:val="filepath"/>
        <w:spacing w:after="0" w:line="240" w:lineRule="auto"/>
        <w:contextualSpacing/>
        <w:jc w:val="center"/>
        <w:rPr>
          <w:rFonts w:asciiTheme="minorHAnsi" w:hAnsiTheme="minorHAnsi" w:cstheme="minorHAnsi"/>
          <w:color w:val="222222"/>
          <w:sz w:val="24"/>
          <w:szCs w:val="24"/>
          <w:shd w:val="clear" w:color="auto" w:fill="FFFFFF"/>
        </w:rPr>
      </w:pPr>
      <w:r w:rsidRPr="00F11394">
        <w:rPr>
          <w:rFonts w:asciiTheme="minorHAnsi" w:hAnsiTheme="minorHAnsi" w:cstheme="minorHAnsi"/>
          <w:color w:val="222222"/>
          <w:sz w:val="24"/>
          <w:szCs w:val="24"/>
          <w:shd w:val="clear" w:color="auto" w:fill="FFFFFF"/>
        </w:rPr>
        <w:t>4</w:t>
      </w:r>
      <w:r w:rsidR="00E14E12">
        <w:rPr>
          <w:rFonts w:asciiTheme="minorHAnsi" w:hAnsiTheme="minorHAnsi" w:cstheme="minorHAnsi"/>
          <w:color w:val="222222"/>
          <w:sz w:val="24"/>
          <w:szCs w:val="24"/>
          <w:shd w:val="clear" w:color="auto" w:fill="FFFFFF"/>
        </w:rPr>
        <w:t xml:space="preserve">1 </w:t>
      </w:r>
      <w:proofErr w:type="spellStart"/>
      <w:r w:rsidR="00E14E12">
        <w:rPr>
          <w:rFonts w:asciiTheme="minorHAnsi" w:hAnsiTheme="minorHAnsi" w:cstheme="minorHAnsi"/>
          <w:color w:val="222222"/>
          <w:sz w:val="24"/>
          <w:szCs w:val="24"/>
          <w:shd w:val="clear" w:color="auto" w:fill="FFFFFF"/>
        </w:rPr>
        <w:t>Beverwyk</w:t>
      </w:r>
      <w:proofErr w:type="spellEnd"/>
      <w:r w:rsidR="00E14E12">
        <w:rPr>
          <w:rFonts w:asciiTheme="minorHAnsi" w:hAnsiTheme="minorHAnsi" w:cstheme="minorHAnsi"/>
          <w:color w:val="222222"/>
          <w:sz w:val="24"/>
          <w:szCs w:val="24"/>
          <w:shd w:val="clear" w:color="auto" w:fill="FFFFFF"/>
        </w:rPr>
        <w:t xml:space="preserve"> Lane</w:t>
      </w:r>
    </w:p>
    <w:p w14:paraId="4C35935F" w14:textId="77777777" w:rsidR="00D55707" w:rsidRDefault="00D55707" w:rsidP="00F11394">
      <w:pPr>
        <w:pStyle w:val="filepath"/>
        <w:spacing w:after="0" w:line="240" w:lineRule="auto"/>
        <w:ind w:left="0" w:firstLine="0"/>
        <w:contextualSpacing/>
        <w:jc w:val="center"/>
        <w:rPr>
          <w:rFonts w:asciiTheme="minorHAnsi" w:hAnsiTheme="minorHAnsi" w:cstheme="minorHAnsi"/>
          <w:color w:val="222222"/>
          <w:sz w:val="24"/>
          <w:szCs w:val="24"/>
          <w:shd w:val="clear" w:color="auto" w:fill="FFFFFF"/>
        </w:rPr>
      </w:pPr>
      <w:r w:rsidRPr="00F11394">
        <w:rPr>
          <w:rFonts w:asciiTheme="minorHAnsi" w:hAnsiTheme="minorHAnsi" w:cstheme="minorHAnsi"/>
          <w:color w:val="222222"/>
          <w:sz w:val="24"/>
          <w:szCs w:val="24"/>
          <w:shd w:val="clear" w:color="auto" w:fill="FFFFFF"/>
        </w:rPr>
        <w:t>Slingerlands, NY 12159</w:t>
      </w:r>
    </w:p>
    <w:p w14:paraId="3E6387D7" w14:textId="150CCC00" w:rsidR="00F11394" w:rsidRDefault="00F11394" w:rsidP="00F11394">
      <w:pPr>
        <w:pStyle w:val="filepath"/>
        <w:spacing w:after="0" w:line="240" w:lineRule="auto"/>
        <w:ind w:left="0" w:firstLine="0"/>
        <w:contextualSpacing/>
        <w:jc w:val="center"/>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518-</w:t>
      </w:r>
      <w:r w:rsidR="00E14E12">
        <w:rPr>
          <w:rFonts w:asciiTheme="minorHAnsi" w:hAnsiTheme="minorHAnsi" w:cstheme="minorHAnsi"/>
          <w:color w:val="222222"/>
          <w:sz w:val="24"/>
          <w:szCs w:val="24"/>
          <w:shd w:val="clear" w:color="auto" w:fill="FFFFFF"/>
        </w:rPr>
        <w:t>482-8774</w:t>
      </w:r>
    </w:p>
    <w:p w14:paraId="59ABA48F" w14:textId="26FACEBA" w:rsidR="00E14E12" w:rsidRPr="00A92538" w:rsidRDefault="00E14E12" w:rsidP="00E14E12">
      <w:pPr>
        <w:spacing w:after="160" w:line="278" w:lineRule="auto"/>
        <w:jc w:val="center"/>
      </w:pPr>
      <w:r w:rsidRPr="00A92538">
        <w:t xml:space="preserve">Note that the meeting will be held in the </w:t>
      </w:r>
      <w:r>
        <w:t>Community</w:t>
      </w:r>
      <w:r w:rsidRPr="00A92538">
        <w:t xml:space="preserve"> Room</w:t>
      </w:r>
    </w:p>
    <w:p w14:paraId="0023352F" w14:textId="5DFF176E"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1</w:t>
      </w:r>
      <w:r>
        <w:rPr>
          <w:rFonts w:asciiTheme="minorHAnsi" w:hAnsiTheme="minorHAnsi" w:cstheme="minorHAnsi"/>
          <w:sz w:val="24"/>
          <w:szCs w:val="24"/>
        </w:rPr>
        <w:t>0</w:t>
      </w:r>
      <w:r w:rsidRPr="00260C3E">
        <w:rPr>
          <w:rFonts w:asciiTheme="minorHAnsi" w:hAnsiTheme="minorHAnsi" w:cstheme="minorHAnsi"/>
          <w:sz w:val="24"/>
          <w:szCs w:val="24"/>
        </w:rPr>
        <w:t>:</w:t>
      </w:r>
      <w:r>
        <w:rPr>
          <w:rFonts w:asciiTheme="minorHAnsi" w:hAnsiTheme="minorHAnsi" w:cstheme="minorHAnsi"/>
          <w:sz w:val="24"/>
          <w:szCs w:val="24"/>
        </w:rPr>
        <w:t>3</w:t>
      </w:r>
      <w:r w:rsidRPr="00260C3E">
        <w:rPr>
          <w:rFonts w:asciiTheme="minorHAnsi" w:hAnsiTheme="minorHAnsi" w:cstheme="minorHAnsi"/>
          <w:sz w:val="24"/>
          <w:szCs w:val="24"/>
        </w:rPr>
        <w:t>0-1</w:t>
      </w:r>
      <w:r>
        <w:rPr>
          <w:rFonts w:asciiTheme="minorHAnsi" w:hAnsiTheme="minorHAnsi" w:cstheme="minorHAnsi"/>
          <w:sz w:val="24"/>
          <w:szCs w:val="24"/>
        </w:rPr>
        <w:t>1</w:t>
      </w:r>
      <w:r w:rsidRPr="00260C3E">
        <w:rPr>
          <w:rFonts w:asciiTheme="minorHAnsi" w:hAnsiTheme="minorHAnsi" w:cstheme="minorHAnsi"/>
          <w:sz w:val="24"/>
          <w:szCs w:val="24"/>
        </w:rPr>
        <w:t>:</w:t>
      </w:r>
      <w:r>
        <w:rPr>
          <w:rFonts w:asciiTheme="minorHAnsi" w:hAnsiTheme="minorHAnsi" w:cstheme="minorHAnsi"/>
          <w:sz w:val="24"/>
          <w:szCs w:val="24"/>
        </w:rPr>
        <w:t>3</w:t>
      </w:r>
      <w:r w:rsidRPr="00260C3E">
        <w:rPr>
          <w:rFonts w:asciiTheme="minorHAnsi" w:hAnsiTheme="minorHAnsi" w:cstheme="minorHAnsi"/>
          <w:sz w:val="24"/>
          <w:szCs w:val="24"/>
        </w:rPr>
        <w:t>0</w:t>
      </w:r>
    </w:p>
    <w:p w14:paraId="61BC03BF" w14:textId="77777777" w:rsidR="0039658A" w:rsidRPr="00260C3E" w:rsidRDefault="0039658A" w:rsidP="0039658A">
      <w:pPr>
        <w:pStyle w:val="filepath"/>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ACF</w:t>
      </w:r>
      <w:r w:rsidRPr="00260C3E">
        <w:rPr>
          <w:rFonts w:asciiTheme="minorHAnsi" w:hAnsiTheme="minorHAnsi" w:cstheme="minorHAnsi"/>
          <w:b/>
          <w:sz w:val="24"/>
          <w:szCs w:val="24"/>
        </w:rPr>
        <w:t xml:space="preserve"> and Assisted Living Policy Update </w:t>
      </w:r>
    </w:p>
    <w:p w14:paraId="04E88EA8" w14:textId="77777777"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This session will provide an update on the various changes, initiatives, and opportunities underway affecting </w:t>
      </w:r>
      <w:r>
        <w:rPr>
          <w:rFonts w:asciiTheme="minorHAnsi" w:hAnsiTheme="minorHAnsi" w:cstheme="minorHAnsi"/>
          <w:sz w:val="24"/>
          <w:szCs w:val="24"/>
        </w:rPr>
        <w:t>ACF</w:t>
      </w:r>
      <w:r w:rsidRPr="00260C3E">
        <w:rPr>
          <w:rFonts w:asciiTheme="minorHAnsi" w:hAnsiTheme="minorHAnsi" w:cstheme="minorHAnsi"/>
          <w:sz w:val="24"/>
          <w:szCs w:val="24"/>
        </w:rPr>
        <w:t xml:space="preserve"> and assisted living providers in New York. </w:t>
      </w:r>
      <w:r>
        <w:rPr>
          <w:rFonts w:asciiTheme="minorHAnsi" w:hAnsiTheme="minorHAnsi" w:cstheme="minorHAnsi"/>
          <w:sz w:val="24"/>
          <w:szCs w:val="24"/>
        </w:rPr>
        <w:t xml:space="preserve">Topics will include the development of quality measures, the implementation of the federal home and community-based settings rule, the ACF Respite Program, the SNALR Voucher, the ALP/Hospice State Plan Amendment, new training requirements, the development of an ALP needs-based application process and more. </w:t>
      </w:r>
      <w:r w:rsidRPr="00260C3E">
        <w:rPr>
          <w:rFonts w:asciiTheme="minorHAnsi" w:hAnsiTheme="minorHAnsi" w:cstheme="minorHAnsi"/>
          <w:sz w:val="24"/>
          <w:szCs w:val="24"/>
        </w:rPr>
        <w:t xml:space="preserve">Updates and in-depth discussion will help providers of all categories of </w:t>
      </w:r>
      <w:proofErr w:type="gramStart"/>
      <w:r w:rsidRPr="00260C3E">
        <w:rPr>
          <w:rFonts w:asciiTheme="minorHAnsi" w:hAnsiTheme="minorHAnsi" w:cstheme="minorHAnsi"/>
          <w:sz w:val="24"/>
          <w:szCs w:val="24"/>
        </w:rPr>
        <w:t>ACF</w:t>
      </w:r>
      <w:proofErr w:type="gramEnd"/>
      <w:r w:rsidRPr="00260C3E">
        <w:rPr>
          <w:rFonts w:asciiTheme="minorHAnsi" w:hAnsiTheme="minorHAnsi" w:cstheme="minorHAnsi"/>
          <w:sz w:val="24"/>
          <w:szCs w:val="24"/>
        </w:rPr>
        <w:t xml:space="preserve"> and assisted living ensure compliance with requirements and plan for the future. </w:t>
      </w:r>
    </w:p>
    <w:p w14:paraId="68B583D8" w14:textId="77777777"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Presenter: Diane Darbyshire, LCSW, Vice President for Advocacy and Public Policy</w:t>
      </w:r>
      <w:r w:rsidRPr="00260C3E">
        <w:rPr>
          <w:rFonts w:asciiTheme="minorHAnsi" w:hAnsiTheme="minorHAnsi" w:cstheme="minorHAnsi"/>
          <w:bCs/>
          <w:iCs/>
          <w:sz w:val="24"/>
          <w:szCs w:val="24"/>
        </w:rPr>
        <w:t>, LeadingAge New York, Latham</w:t>
      </w:r>
    </w:p>
    <w:p w14:paraId="168FD3E2" w14:textId="4DC000F6"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1 Credit Hour ACF/AL and NAB </w:t>
      </w:r>
    </w:p>
    <w:p w14:paraId="26C0337C" w14:textId="77777777" w:rsidR="0039658A" w:rsidRPr="00260C3E" w:rsidRDefault="0039658A" w:rsidP="0039658A">
      <w:pPr>
        <w:pStyle w:val="filepath"/>
        <w:spacing w:after="0" w:line="240" w:lineRule="auto"/>
        <w:contextualSpacing/>
        <w:rPr>
          <w:rFonts w:asciiTheme="minorHAnsi" w:hAnsiTheme="minorHAnsi" w:cstheme="minorHAnsi"/>
          <w:sz w:val="24"/>
          <w:szCs w:val="24"/>
        </w:rPr>
      </w:pPr>
    </w:p>
    <w:p w14:paraId="3683E03C" w14:textId="6457029A" w:rsidR="0039658A" w:rsidRPr="00260C3E" w:rsidRDefault="0039658A" w:rsidP="0039658A">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Pr>
          <w:rFonts w:asciiTheme="minorHAnsi" w:hAnsiTheme="minorHAnsi" w:cstheme="minorHAnsi"/>
          <w:sz w:val="24"/>
          <w:szCs w:val="24"/>
        </w:rPr>
        <w:t>1</w:t>
      </w:r>
      <w:r w:rsidRPr="00260C3E">
        <w:rPr>
          <w:rFonts w:asciiTheme="minorHAnsi" w:hAnsiTheme="minorHAnsi" w:cstheme="minorHAnsi"/>
          <w:sz w:val="24"/>
          <w:szCs w:val="24"/>
        </w:rPr>
        <w:t>:</w:t>
      </w:r>
      <w:r>
        <w:rPr>
          <w:rFonts w:asciiTheme="minorHAnsi" w:hAnsiTheme="minorHAnsi" w:cstheme="minorHAnsi"/>
          <w:sz w:val="24"/>
          <w:szCs w:val="24"/>
        </w:rPr>
        <w:t>3</w:t>
      </w:r>
      <w:r w:rsidRPr="00260C3E">
        <w:rPr>
          <w:rFonts w:asciiTheme="minorHAnsi" w:hAnsiTheme="minorHAnsi" w:cstheme="minorHAnsi"/>
          <w:sz w:val="24"/>
          <w:szCs w:val="24"/>
        </w:rPr>
        <w:t>0-1</w:t>
      </w:r>
      <w:r>
        <w:rPr>
          <w:rFonts w:asciiTheme="minorHAnsi" w:hAnsiTheme="minorHAnsi" w:cstheme="minorHAnsi"/>
          <w:sz w:val="24"/>
          <w:szCs w:val="24"/>
        </w:rPr>
        <w:t>2</w:t>
      </w:r>
      <w:r w:rsidRPr="00260C3E">
        <w:rPr>
          <w:rFonts w:asciiTheme="minorHAnsi" w:hAnsiTheme="minorHAnsi" w:cstheme="minorHAnsi"/>
          <w:sz w:val="24"/>
          <w:szCs w:val="24"/>
        </w:rPr>
        <w:t>:</w:t>
      </w:r>
      <w:r>
        <w:rPr>
          <w:rFonts w:asciiTheme="minorHAnsi" w:hAnsiTheme="minorHAnsi" w:cstheme="minorHAnsi"/>
          <w:sz w:val="24"/>
          <w:szCs w:val="24"/>
        </w:rPr>
        <w:t>3</w:t>
      </w:r>
      <w:r w:rsidRPr="00260C3E">
        <w:rPr>
          <w:rFonts w:asciiTheme="minorHAnsi" w:hAnsiTheme="minorHAnsi" w:cstheme="minorHAnsi"/>
          <w:sz w:val="24"/>
          <w:szCs w:val="24"/>
        </w:rPr>
        <w:t>0</w:t>
      </w:r>
    </w:p>
    <w:p w14:paraId="7C3E1C82" w14:textId="58A9E642" w:rsidR="0039658A" w:rsidRPr="00260C3E" w:rsidRDefault="0039658A" w:rsidP="0039658A">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ACF/AL Department of Health Update </w:t>
      </w:r>
    </w:p>
    <w:p w14:paraId="13CCD670" w14:textId="176E03B6" w:rsidR="0039658A" w:rsidRPr="00260C3E" w:rsidRDefault="000B1240" w:rsidP="0039658A">
      <w:pPr>
        <w:pStyle w:val="filepath"/>
        <w:spacing w:after="0" w:line="240" w:lineRule="auto"/>
        <w:ind w:left="0" w:firstLine="0"/>
        <w:contextualSpacing/>
        <w:rPr>
          <w:rFonts w:asciiTheme="minorHAnsi" w:hAnsiTheme="minorHAnsi" w:cstheme="minorHAnsi"/>
          <w:sz w:val="24"/>
          <w:szCs w:val="24"/>
        </w:rPr>
      </w:pPr>
      <w:r>
        <w:rPr>
          <w:rFonts w:asciiTheme="minorHAnsi" w:hAnsiTheme="minorHAnsi" w:cstheme="minorHAnsi"/>
          <w:sz w:val="24"/>
          <w:szCs w:val="24"/>
        </w:rPr>
        <w:t xml:space="preserve">This session will provide updates regarding </w:t>
      </w:r>
      <w:r w:rsidR="0039658A" w:rsidRPr="00260C3E">
        <w:rPr>
          <w:rFonts w:asciiTheme="minorHAnsi" w:hAnsiTheme="minorHAnsi" w:cstheme="minorHAnsi"/>
          <w:sz w:val="24"/>
          <w:szCs w:val="24"/>
        </w:rPr>
        <w:t xml:space="preserve">Department of Health (DOH) </w:t>
      </w:r>
      <w:r>
        <w:rPr>
          <w:rFonts w:asciiTheme="minorHAnsi" w:hAnsiTheme="minorHAnsi" w:cstheme="minorHAnsi"/>
          <w:sz w:val="24"/>
          <w:szCs w:val="24"/>
        </w:rPr>
        <w:t>activities, information on</w:t>
      </w:r>
      <w:r w:rsidR="0039658A" w:rsidRPr="00260C3E">
        <w:rPr>
          <w:rFonts w:asciiTheme="minorHAnsi" w:hAnsiTheme="minorHAnsi" w:cstheme="minorHAnsi"/>
          <w:sz w:val="24"/>
          <w:szCs w:val="24"/>
        </w:rPr>
        <w:t xml:space="preserve"> key issues pertinent to that region as well as priorities from the Albany office. </w:t>
      </w:r>
      <w:r>
        <w:rPr>
          <w:rFonts w:asciiTheme="minorHAnsi" w:hAnsiTheme="minorHAnsi" w:cstheme="minorHAnsi"/>
          <w:sz w:val="24"/>
          <w:szCs w:val="24"/>
        </w:rPr>
        <w:t>There will be time for questions and answers.</w:t>
      </w:r>
    </w:p>
    <w:p w14:paraId="6FEC5FB6" w14:textId="77777777" w:rsidR="000B1240" w:rsidRPr="000B1240" w:rsidRDefault="0039658A" w:rsidP="000B1240">
      <w:pPr>
        <w:pStyle w:val="filepath"/>
        <w:spacing w:after="0" w:line="240" w:lineRule="auto"/>
        <w:ind w:left="0" w:firstLine="0"/>
        <w:contextualSpacing/>
        <w:rPr>
          <w:rFonts w:asciiTheme="minorHAnsi" w:hAnsiTheme="minorHAnsi" w:cstheme="minorHAnsi"/>
          <w:sz w:val="24"/>
          <w:szCs w:val="24"/>
        </w:rPr>
      </w:pPr>
      <w:r w:rsidRPr="000B1240">
        <w:rPr>
          <w:rFonts w:asciiTheme="minorHAnsi" w:hAnsiTheme="minorHAnsi" w:cstheme="minorHAnsi"/>
          <w:sz w:val="24"/>
          <w:szCs w:val="24"/>
        </w:rPr>
        <w:t xml:space="preserve">Presenter: </w:t>
      </w:r>
      <w:r w:rsidR="000B1240" w:rsidRPr="000B1240">
        <w:rPr>
          <w:rFonts w:asciiTheme="minorHAnsi" w:hAnsiTheme="minorHAnsi" w:cstheme="minorHAnsi"/>
          <w:sz w:val="24"/>
          <w:szCs w:val="24"/>
        </w:rPr>
        <w:t>Diane Darbyshire, LCSW, Vice President for Advocacy and Public Policy</w:t>
      </w:r>
      <w:r w:rsidR="000B1240" w:rsidRPr="000B1240">
        <w:rPr>
          <w:rFonts w:asciiTheme="minorHAnsi" w:hAnsiTheme="minorHAnsi" w:cstheme="minorHAnsi"/>
          <w:bCs/>
          <w:iCs/>
          <w:sz w:val="24"/>
          <w:szCs w:val="24"/>
        </w:rPr>
        <w:t>, LeadingAge New York, Latham</w:t>
      </w:r>
    </w:p>
    <w:p w14:paraId="45F4A411" w14:textId="5A20CDBD" w:rsidR="0039658A" w:rsidRPr="000B1240" w:rsidRDefault="0039658A" w:rsidP="0039658A">
      <w:pPr>
        <w:pStyle w:val="NoSpacing"/>
        <w:rPr>
          <w:rFonts w:cstheme="minorHAnsi"/>
          <w:sz w:val="24"/>
          <w:szCs w:val="24"/>
        </w:rPr>
      </w:pPr>
      <w:r w:rsidRPr="000B1240">
        <w:rPr>
          <w:rFonts w:cstheme="minorHAnsi"/>
          <w:sz w:val="24"/>
          <w:szCs w:val="24"/>
        </w:rPr>
        <w:t xml:space="preserve">1 Credit Hour ACF/AL and </w:t>
      </w:r>
      <w:r w:rsidR="00FB7341" w:rsidRPr="000B1240">
        <w:rPr>
          <w:rFonts w:cstheme="minorHAnsi"/>
          <w:sz w:val="24"/>
          <w:szCs w:val="24"/>
        </w:rPr>
        <w:t>NAB</w:t>
      </w:r>
    </w:p>
    <w:p w14:paraId="5546F8AA" w14:textId="77777777" w:rsidR="0039658A" w:rsidRPr="00260C3E" w:rsidRDefault="0039658A" w:rsidP="0039658A">
      <w:pPr>
        <w:pStyle w:val="filepath"/>
        <w:spacing w:after="0" w:line="240" w:lineRule="auto"/>
        <w:contextualSpacing/>
        <w:rPr>
          <w:rFonts w:asciiTheme="minorHAnsi" w:hAnsiTheme="minorHAnsi" w:cstheme="minorHAnsi"/>
          <w:sz w:val="24"/>
          <w:szCs w:val="24"/>
        </w:rPr>
      </w:pPr>
    </w:p>
    <w:p w14:paraId="1EBE7F75" w14:textId="1F17F439" w:rsidR="0039658A" w:rsidRPr="00260C3E" w:rsidRDefault="0039658A" w:rsidP="0039658A">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Pr>
          <w:rFonts w:asciiTheme="minorHAnsi" w:hAnsiTheme="minorHAnsi" w:cstheme="minorHAnsi"/>
          <w:sz w:val="24"/>
          <w:szCs w:val="24"/>
        </w:rPr>
        <w:t>2</w:t>
      </w:r>
      <w:r w:rsidRPr="00260C3E">
        <w:rPr>
          <w:rFonts w:asciiTheme="minorHAnsi" w:hAnsiTheme="minorHAnsi" w:cstheme="minorHAnsi"/>
          <w:sz w:val="24"/>
          <w:szCs w:val="24"/>
        </w:rPr>
        <w:t>:</w:t>
      </w:r>
      <w:r>
        <w:rPr>
          <w:rFonts w:asciiTheme="minorHAnsi" w:hAnsiTheme="minorHAnsi" w:cstheme="minorHAnsi"/>
          <w:sz w:val="24"/>
          <w:szCs w:val="24"/>
        </w:rPr>
        <w:t>3</w:t>
      </w:r>
      <w:r w:rsidRPr="00260C3E">
        <w:rPr>
          <w:rFonts w:asciiTheme="minorHAnsi" w:hAnsiTheme="minorHAnsi" w:cstheme="minorHAnsi"/>
          <w:sz w:val="24"/>
          <w:szCs w:val="24"/>
        </w:rPr>
        <w:t>0-1:</w:t>
      </w:r>
      <w:r>
        <w:rPr>
          <w:rFonts w:asciiTheme="minorHAnsi" w:hAnsiTheme="minorHAnsi" w:cstheme="minorHAnsi"/>
          <w:sz w:val="24"/>
          <w:szCs w:val="24"/>
        </w:rPr>
        <w:t>0</w:t>
      </w:r>
      <w:r w:rsidRPr="00260C3E">
        <w:rPr>
          <w:rFonts w:asciiTheme="minorHAnsi" w:hAnsiTheme="minorHAnsi" w:cstheme="minorHAnsi"/>
          <w:sz w:val="24"/>
          <w:szCs w:val="24"/>
        </w:rPr>
        <w:t xml:space="preserve">0 </w:t>
      </w:r>
    </w:p>
    <w:p w14:paraId="0D2C5BFC" w14:textId="77777777" w:rsidR="0039658A" w:rsidRPr="00260C3E" w:rsidRDefault="0039658A" w:rsidP="0039658A">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Networking Lunch </w:t>
      </w:r>
    </w:p>
    <w:p w14:paraId="79D19A06" w14:textId="77777777"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Take this time to socialize with other members over lunch and to share ideas and best practices. </w:t>
      </w:r>
    </w:p>
    <w:p w14:paraId="790EE352" w14:textId="77777777"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No ACF/AL or NAB credit will be earned for this session.</w:t>
      </w:r>
    </w:p>
    <w:p w14:paraId="4B33A677" w14:textId="77777777" w:rsidR="0039658A" w:rsidRPr="00260C3E" w:rsidRDefault="0039658A" w:rsidP="0039658A">
      <w:pPr>
        <w:pStyle w:val="filepath"/>
        <w:spacing w:after="0" w:line="240" w:lineRule="auto"/>
        <w:contextualSpacing/>
        <w:rPr>
          <w:rFonts w:asciiTheme="minorHAnsi" w:hAnsiTheme="minorHAnsi" w:cstheme="minorHAnsi"/>
          <w:sz w:val="24"/>
          <w:szCs w:val="24"/>
        </w:rPr>
      </w:pPr>
    </w:p>
    <w:p w14:paraId="17860FCE" w14:textId="4E039C98" w:rsidR="0039658A" w:rsidRPr="00260C3E" w:rsidRDefault="0039658A" w:rsidP="0039658A">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Pr>
          <w:rFonts w:asciiTheme="minorHAnsi" w:hAnsiTheme="minorHAnsi" w:cstheme="minorHAnsi"/>
          <w:sz w:val="24"/>
          <w:szCs w:val="24"/>
        </w:rPr>
        <w:t>0</w:t>
      </w:r>
      <w:r w:rsidRPr="00260C3E">
        <w:rPr>
          <w:rFonts w:asciiTheme="minorHAnsi" w:hAnsiTheme="minorHAnsi" w:cstheme="minorHAnsi"/>
          <w:sz w:val="24"/>
          <w:szCs w:val="24"/>
        </w:rPr>
        <w:t>0-2:</w:t>
      </w:r>
      <w:r>
        <w:rPr>
          <w:rFonts w:asciiTheme="minorHAnsi" w:hAnsiTheme="minorHAnsi" w:cstheme="minorHAnsi"/>
          <w:sz w:val="24"/>
          <w:szCs w:val="24"/>
        </w:rPr>
        <w:t>3</w:t>
      </w:r>
      <w:r w:rsidRPr="00260C3E">
        <w:rPr>
          <w:rFonts w:asciiTheme="minorHAnsi" w:hAnsiTheme="minorHAnsi" w:cstheme="minorHAnsi"/>
          <w:sz w:val="24"/>
          <w:szCs w:val="24"/>
        </w:rPr>
        <w:t xml:space="preserve">0 </w:t>
      </w:r>
    </w:p>
    <w:p w14:paraId="0D190CE2" w14:textId="77777777" w:rsidR="0039658A" w:rsidRPr="00260C3E" w:rsidRDefault="0039658A" w:rsidP="0039658A">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Promising Practices Discussion </w:t>
      </w:r>
    </w:p>
    <w:p w14:paraId="150FF2AD" w14:textId="77777777" w:rsidR="0039658A" w:rsidRPr="00260C3E" w:rsidRDefault="0039658A" w:rsidP="0039658A">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This session will highlight an innovative practice that our host site is using to help ensure quality of life for residents, improve quality and compliance, or address work force challenges. Through a facilitated dialogue, the attendees will then be encouraged to share their promising practices as well. </w:t>
      </w:r>
    </w:p>
    <w:p w14:paraId="5F8D2531" w14:textId="2FAAB9E2" w:rsidR="00B61468" w:rsidRPr="00D76F97" w:rsidRDefault="0039658A" w:rsidP="00F820B8">
      <w:pPr>
        <w:pStyle w:val="NoSpacing"/>
      </w:pPr>
      <w:r w:rsidRPr="00260C3E">
        <w:rPr>
          <w:rFonts w:cstheme="minorHAnsi"/>
          <w:sz w:val="24"/>
          <w:szCs w:val="24"/>
        </w:rPr>
        <w:t xml:space="preserve">0.5 Credit Hour ACF/AL and NAB </w:t>
      </w:r>
    </w:p>
    <w:sectPr w:rsidR="00B61468" w:rsidRPr="00D76F97" w:rsidSect="0018279A">
      <w:headerReference w:type="default" r:id="rId8"/>
      <w:headerReference w:type="first" r:id="rId9"/>
      <w:pgSz w:w="12240" w:h="15840" w:code="1"/>
      <w:pgMar w:top="216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ECE4" w14:textId="77777777" w:rsidR="002B0790" w:rsidRDefault="002B0790" w:rsidP="002B4479">
      <w:pPr>
        <w:spacing w:after="0"/>
      </w:pPr>
      <w:r>
        <w:separator/>
      </w:r>
    </w:p>
  </w:endnote>
  <w:endnote w:type="continuationSeparator" w:id="0">
    <w:p w14:paraId="05012C91" w14:textId="77777777" w:rsidR="002B0790" w:rsidRDefault="002B0790" w:rsidP="002B4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A3E4" w14:textId="77777777" w:rsidR="002B0790" w:rsidRDefault="002B0790" w:rsidP="002B4479">
      <w:pPr>
        <w:spacing w:after="0"/>
      </w:pPr>
      <w:r>
        <w:separator/>
      </w:r>
    </w:p>
  </w:footnote>
  <w:footnote w:type="continuationSeparator" w:id="0">
    <w:p w14:paraId="147855E0" w14:textId="77777777" w:rsidR="002B0790" w:rsidRDefault="002B0790" w:rsidP="002B44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BCF8" w14:textId="77777777" w:rsidR="002B4479" w:rsidRDefault="002B4479">
    <w:pPr>
      <w:pStyle w:val="Header"/>
    </w:pPr>
  </w:p>
  <w:p w14:paraId="525041EC" w14:textId="77777777" w:rsidR="002B4479" w:rsidRDefault="002B4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868FA" w14:textId="77777777" w:rsidR="002B4479" w:rsidRDefault="00137CAC">
    <w:pPr>
      <w:pStyle w:val="Header"/>
    </w:pPr>
    <w:r>
      <w:rPr>
        <w:noProof/>
      </w:rPr>
      <w:drawing>
        <wp:anchor distT="0" distB="0" distL="114300" distR="114300" simplePos="0" relativeHeight="251659264" behindDoc="1" locked="0" layoutInCell="1" allowOverlap="1" wp14:anchorId="09B5848D" wp14:editId="13AAC268">
          <wp:simplePos x="0" y="0"/>
          <wp:positionH relativeFrom="margin">
            <wp:align>left</wp:align>
          </wp:positionH>
          <wp:positionV relativeFrom="paragraph">
            <wp:posOffset>28574</wp:posOffset>
          </wp:positionV>
          <wp:extent cx="6956714" cy="9667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dingAge NY 2018 Letterhead Graphic.jpg"/>
                  <pic:cNvPicPr/>
                </pic:nvPicPr>
                <pic:blipFill>
                  <a:blip r:embed="rId1">
                    <a:extLst>
                      <a:ext uri="{28A0092B-C50C-407E-A947-70E740481C1C}">
                        <a14:useLocalDpi xmlns:a14="http://schemas.microsoft.com/office/drawing/2010/main" val="0"/>
                      </a:ext>
                    </a:extLst>
                  </a:blip>
                  <a:stretch>
                    <a:fillRect/>
                  </a:stretch>
                </pic:blipFill>
                <pic:spPr>
                  <a:xfrm>
                    <a:off x="0" y="0"/>
                    <a:ext cx="6956714" cy="9667875"/>
                  </a:xfrm>
                  <a:prstGeom prst="rect">
                    <a:avLst/>
                  </a:prstGeom>
                </pic:spPr>
              </pic:pic>
            </a:graphicData>
          </a:graphic>
          <wp14:sizeRelH relativeFrom="page">
            <wp14:pctWidth>0</wp14:pctWidth>
          </wp14:sizeRelH>
          <wp14:sizeRelV relativeFrom="page">
            <wp14:pctHeight>0</wp14:pctHeight>
          </wp14:sizeRelV>
        </wp:anchor>
      </w:drawing>
    </w:r>
    <w:r w:rsidR="0018279A">
      <w:rPr>
        <w:noProof/>
      </w:rPr>
      <w:drawing>
        <wp:anchor distT="0" distB="0" distL="114300" distR="114300" simplePos="0" relativeHeight="251658240" behindDoc="1" locked="0" layoutInCell="1" allowOverlap="1" wp14:anchorId="18F0D791" wp14:editId="6A8A8999">
          <wp:simplePos x="0" y="0"/>
          <wp:positionH relativeFrom="column">
            <wp:posOffset>0</wp:posOffset>
          </wp:positionH>
          <wp:positionV relativeFrom="paragraph">
            <wp:posOffset>0</wp:posOffset>
          </wp:positionV>
          <wp:extent cx="6701796" cy="93535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ices 2018 Letterhead Graphic.jpg"/>
                  <pic:cNvPicPr/>
                </pic:nvPicPr>
                <pic:blipFill>
                  <a:blip r:embed="rId2">
                    <a:extLst>
                      <a:ext uri="{28A0092B-C50C-407E-A947-70E740481C1C}">
                        <a14:useLocalDpi xmlns:a14="http://schemas.microsoft.com/office/drawing/2010/main" val="0"/>
                      </a:ext>
                    </a:extLst>
                  </a:blip>
                  <a:stretch>
                    <a:fillRect/>
                  </a:stretch>
                </pic:blipFill>
                <pic:spPr>
                  <a:xfrm>
                    <a:off x="0" y="0"/>
                    <a:ext cx="6701796" cy="935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16DD8"/>
    <w:multiLevelType w:val="hybridMultilevel"/>
    <w:tmpl w:val="9AA67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78626A"/>
    <w:multiLevelType w:val="hybridMultilevel"/>
    <w:tmpl w:val="6556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99552C"/>
    <w:multiLevelType w:val="multilevel"/>
    <w:tmpl w:val="8830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F3806"/>
    <w:multiLevelType w:val="multilevel"/>
    <w:tmpl w:val="DE82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404010">
    <w:abstractNumId w:val="0"/>
  </w:num>
  <w:num w:numId="2" w16cid:durableId="2143035422">
    <w:abstractNumId w:val="3"/>
  </w:num>
  <w:num w:numId="3" w16cid:durableId="1674457495">
    <w:abstractNumId w:val="1"/>
  </w:num>
  <w:num w:numId="4" w16cid:durableId="1832596579">
    <w:abstractNumId w:val="2"/>
  </w:num>
  <w:num w:numId="5" w16cid:durableId="2048413401">
    <w:abstractNumId w:val="2"/>
  </w:num>
  <w:num w:numId="6" w16cid:durableId="1117214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79"/>
    <w:rsid w:val="00010570"/>
    <w:rsid w:val="0008139D"/>
    <w:rsid w:val="00090EA1"/>
    <w:rsid w:val="000B1240"/>
    <w:rsid w:val="001344C5"/>
    <w:rsid w:val="00137CAC"/>
    <w:rsid w:val="001545FE"/>
    <w:rsid w:val="0018279A"/>
    <w:rsid w:val="001A0123"/>
    <w:rsid w:val="001E33EA"/>
    <w:rsid w:val="001F002B"/>
    <w:rsid w:val="001F0DAA"/>
    <w:rsid w:val="00245DC0"/>
    <w:rsid w:val="0025231F"/>
    <w:rsid w:val="00257DC1"/>
    <w:rsid w:val="002A0000"/>
    <w:rsid w:val="002A57EF"/>
    <w:rsid w:val="002B0790"/>
    <w:rsid w:val="002B4479"/>
    <w:rsid w:val="002B798D"/>
    <w:rsid w:val="00334B35"/>
    <w:rsid w:val="0039658A"/>
    <w:rsid w:val="0042632C"/>
    <w:rsid w:val="004C5F85"/>
    <w:rsid w:val="004E5FF6"/>
    <w:rsid w:val="004F31C4"/>
    <w:rsid w:val="00502C7E"/>
    <w:rsid w:val="00536962"/>
    <w:rsid w:val="00545E13"/>
    <w:rsid w:val="0058655D"/>
    <w:rsid w:val="005B5166"/>
    <w:rsid w:val="00612126"/>
    <w:rsid w:val="0064324B"/>
    <w:rsid w:val="006A652E"/>
    <w:rsid w:val="007A4EE4"/>
    <w:rsid w:val="007E58EA"/>
    <w:rsid w:val="00820250"/>
    <w:rsid w:val="00840F63"/>
    <w:rsid w:val="008B085B"/>
    <w:rsid w:val="008E047C"/>
    <w:rsid w:val="00922101"/>
    <w:rsid w:val="00990305"/>
    <w:rsid w:val="009B7F9F"/>
    <w:rsid w:val="009C2184"/>
    <w:rsid w:val="009D1D63"/>
    <w:rsid w:val="00A0234C"/>
    <w:rsid w:val="00A66210"/>
    <w:rsid w:val="00A8039F"/>
    <w:rsid w:val="00A93826"/>
    <w:rsid w:val="00AB5FAB"/>
    <w:rsid w:val="00AC5423"/>
    <w:rsid w:val="00B22033"/>
    <w:rsid w:val="00B23B09"/>
    <w:rsid w:val="00B262C6"/>
    <w:rsid w:val="00B61468"/>
    <w:rsid w:val="00B93EFC"/>
    <w:rsid w:val="00C175EC"/>
    <w:rsid w:val="00C732CD"/>
    <w:rsid w:val="00CD5FA2"/>
    <w:rsid w:val="00D55707"/>
    <w:rsid w:val="00D76F97"/>
    <w:rsid w:val="00DA49BF"/>
    <w:rsid w:val="00DD277A"/>
    <w:rsid w:val="00DD62E7"/>
    <w:rsid w:val="00DD66E4"/>
    <w:rsid w:val="00E14E12"/>
    <w:rsid w:val="00E94A9B"/>
    <w:rsid w:val="00EB08D1"/>
    <w:rsid w:val="00ED4B09"/>
    <w:rsid w:val="00F11394"/>
    <w:rsid w:val="00F20F7D"/>
    <w:rsid w:val="00F36ED8"/>
    <w:rsid w:val="00F820B8"/>
    <w:rsid w:val="00FB02B6"/>
    <w:rsid w:val="00FB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9B82D6"/>
  <w15:docId w15:val="{F43A8AF4-A8E1-4106-A277-857C299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C5"/>
  </w:style>
  <w:style w:type="paragraph" w:styleId="Heading2">
    <w:name w:val="heading 2"/>
    <w:basedOn w:val="Normal"/>
    <w:next w:val="Normal"/>
    <w:link w:val="Heading2Char"/>
    <w:uiPriority w:val="9"/>
    <w:semiHidden/>
    <w:unhideWhenUsed/>
    <w:qFormat/>
    <w:rsid w:val="00D557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D76F97"/>
    <w:pPr>
      <w:spacing w:before="100" w:beforeAutospacing="1"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479"/>
    <w:pPr>
      <w:tabs>
        <w:tab w:val="center" w:pos="4680"/>
        <w:tab w:val="right" w:pos="9360"/>
      </w:tabs>
      <w:spacing w:after="0"/>
    </w:pPr>
  </w:style>
  <w:style w:type="character" w:customStyle="1" w:styleId="HeaderChar">
    <w:name w:val="Header Char"/>
    <w:basedOn w:val="DefaultParagraphFont"/>
    <w:link w:val="Header"/>
    <w:uiPriority w:val="99"/>
    <w:rsid w:val="002B4479"/>
  </w:style>
  <w:style w:type="paragraph" w:styleId="Footer">
    <w:name w:val="footer"/>
    <w:basedOn w:val="Normal"/>
    <w:link w:val="FooterChar"/>
    <w:uiPriority w:val="99"/>
    <w:unhideWhenUsed/>
    <w:rsid w:val="002B4479"/>
    <w:pPr>
      <w:tabs>
        <w:tab w:val="center" w:pos="4680"/>
        <w:tab w:val="right" w:pos="9360"/>
      </w:tabs>
      <w:spacing w:after="0"/>
    </w:pPr>
  </w:style>
  <w:style w:type="character" w:customStyle="1" w:styleId="FooterChar">
    <w:name w:val="Footer Char"/>
    <w:basedOn w:val="DefaultParagraphFont"/>
    <w:link w:val="Footer"/>
    <w:uiPriority w:val="99"/>
    <w:rsid w:val="002B4479"/>
  </w:style>
  <w:style w:type="paragraph" w:styleId="BalloonText">
    <w:name w:val="Balloon Text"/>
    <w:basedOn w:val="Normal"/>
    <w:link w:val="BalloonTextChar"/>
    <w:uiPriority w:val="99"/>
    <w:semiHidden/>
    <w:unhideWhenUsed/>
    <w:rsid w:val="002B44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79"/>
    <w:rPr>
      <w:rFonts w:ascii="Tahoma" w:hAnsi="Tahoma" w:cs="Tahoma"/>
      <w:sz w:val="16"/>
      <w:szCs w:val="16"/>
    </w:rPr>
  </w:style>
  <w:style w:type="character" w:styleId="Hyperlink">
    <w:name w:val="Hyperlink"/>
    <w:basedOn w:val="DefaultParagraphFont"/>
    <w:uiPriority w:val="99"/>
    <w:unhideWhenUsed/>
    <w:rsid w:val="0018279A"/>
    <w:rPr>
      <w:color w:val="0000FF" w:themeColor="hyperlink"/>
      <w:u w:val="single"/>
    </w:rPr>
  </w:style>
  <w:style w:type="paragraph" w:customStyle="1" w:styleId="Default">
    <w:name w:val="Default"/>
    <w:rsid w:val="0018279A"/>
    <w:pPr>
      <w:autoSpaceDE w:val="0"/>
      <w:autoSpaceDN w:val="0"/>
      <w:adjustRightInd w:val="0"/>
      <w:spacing w:after="0"/>
    </w:pPr>
    <w:rPr>
      <w:rFonts w:ascii="Calibri" w:hAnsi="Calibri" w:cs="Calibri"/>
      <w:color w:val="000000"/>
      <w:sz w:val="24"/>
      <w:szCs w:val="24"/>
    </w:rPr>
  </w:style>
  <w:style w:type="character" w:styleId="Strong">
    <w:name w:val="Strong"/>
    <w:basedOn w:val="DefaultParagraphFont"/>
    <w:uiPriority w:val="22"/>
    <w:qFormat/>
    <w:rsid w:val="00D76F97"/>
    <w:rPr>
      <w:b/>
      <w:bCs/>
    </w:rPr>
  </w:style>
  <w:style w:type="character" w:customStyle="1" w:styleId="Heading4Char">
    <w:name w:val="Heading 4 Char"/>
    <w:basedOn w:val="DefaultParagraphFont"/>
    <w:link w:val="Heading4"/>
    <w:uiPriority w:val="9"/>
    <w:rsid w:val="00D76F9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6F97"/>
    <w:pPr>
      <w:spacing w:before="100" w:beforeAutospacing="1" w:afterAutospacing="1"/>
    </w:pPr>
    <w:rPr>
      <w:rFonts w:ascii="Times New Roman" w:eastAsia="Times New Roman" w:hAnsi="Times New Roman" w:cs="Times New Roman"/>
      <w:sz w:val="24"/>
      <w:szCs w:val="24"/>
    </w:rPr>
  </w:style>
  <w:style w:type="paragraph" w:styleId="NoSpacing">
    <w:name w:val="No Spacing"/>
    <w:uiPriority w:val="1"/>
    <w:qFormat/>
    <w:rsid w:val="00D76F97"/>
    <w:pPr>
      <w:spacing w:after="0"/>
    </w:pPr>
  </w:style>
  <w:style w:type="character" w:styleId="UnresolvedMention">
    <w:name w:val="Unresolved Mention"/>
    <w:basedOn w:val="DefaultParagraphFont"/>
    <w:uiPriority w:val="99"/>
    <w:semiHidden/>
    <w:unhideWhenUsed/>
    <w:rsid w:val="00D76F97"/>
    <w:rPr>
      <w:color w:val="808080"/>
      <w:shd w:val="clear" w:color="auto" w:fill="E6E6E6"/>
    </w:rPr>
  </w:style>
  <w:style w:type="paragraph" w:customStyle="1" w:styleId="filepath">
    <w:name w:val="filepath"/>
    <w:basedOn w:val="MessageHeader"/>
    <w:rsid w:val="00C175EC"/>
    <w:pPr>
      <w:keepLines/>
      <w:pBdr>
        <w:top w:val="none" w:sz="0" w:space="0" w:color="auto"/>
        <w:left w:val="none" w:sz="0" w:space="0" w:color="auto"/>
        <w:bottom w:val="none" w:sz="0" w:space="0" w:color="auto"/>
        <w:right w:val="none" w:sz="0" w:space="0" w:color="auto"/>
      </w:pBdr>
      <w:shd w:val="clear" w:color="auto" w:fill="auto"/>
      <w:spacing w:after="120" w:line="180" w:lineRule="atLeast"/>
      <w:ind w:left="720" w:hanging="720"/>
    </w:pPr>
    <w:rPr>
      <w:rFonts w:ascii="Times New Roman" w:eastAsia="Times New Roman" w:hAnsi="Times New Roman" w:cs="Times New Roman"/>
      <w:spacing w:val="-5"/>
      <w:sz w:val="12"/>
      <w:szCs w:val="20"/>
    </w:rPr>
  </w:style>
  <w:style w:type="paragraph" w:styleId="MessageHeader">
    <w:name w:val="Message Header"/>
    <w:basedOn w:val="Normal"/>
    <w:link w:val="MessageHeaderChar"/>
    <w:uiPriority w:val="99"/>
    <w:semiHidden/>
    <w:unhideWhenUsed/>
    <w:rsid w:val="00C175E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75EC"/>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A0234C"/>
    <w:pPr>
      <w:spacing w:after="0"/>
      <w:ind w:left="720"/>
    </w:pPr>
    <w:rPr>
      <w:rFonts w:ascii="Calibri" w:hAnsi="Calibri" w:cs="Calibri"/>
    </w:rPr>
  </w:style>
  <w:style w:type="character" w:customStyle="1" w:styleId="Heading2Char">
    <w:name w:val="Heading 2 Char"/>
    <w:basedOn w:val="DefaultParagraphFont"/>
    <w:link w:val="Heading2"/>
    <w:uiPriority w:val="9"/>
    <w:semiHidden/>
    <w:rsid w:val="00D557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E14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9111">
      <w:bodyDiv w:val="1"/>
      <w:marLeft w:val="0"/>
      <w:marRight w:val="0"/>
      <w:marTop w:val="0"/>
      <w:marBottom w:val="0"/>
      <w:divBdr>
        <w:top w:val="none" w:sz="0" w:space="0" w:color="auto"/>
        <w:left w:val="none" w:sz="0" w:space="0" w:color="auto"/>
        <w:bottom w:val="none" w:sz="0" w:space="0" w:color="auto"/>
        <w:right w:val="none" w:sz="0" w:space="0" w:color="auto"/>
      </w:divBdr>
    </w:div>
    <w:div w:id="557208714">
      <w:bodyDiv w:val="1"/>
      <w:marLeft w:val="0"/>
      <w:marRight w:val="0"/>
      <w:marTop w:val="0"/>
      <w:marBottom w:val="0"/>
      <w:divBdr>
        <w:top w:val="none" w:sz="0" w:space="0" w:color="auto"/>
        <w:left w:val="none" w:sz="0" w:space="0" w:color="auto"/>
        <w:bottom w:val="none" w:sz="0" w:space="0" w:color="auto"/>
        <w:right w:val="none" w:sz="0" w:space="0" w:color="auto"/>
      </w:divBdr>
    </w:div>
    <w:div w:id="884831072">
      <w:bodyDiv w:val="1"/>
      <w:marLeft w:val="0"/>
      <w:marRight w:val="0"/>
      <w:marTop w:val="0"/>
      <w:marBottom w:val="0"/>
      <w:divBdr>
        <w:top w:val="none" w:sz="0" w:space="0" w:color="auto"/>
        <w:left w:val="none" w:sz="0" w:space="0" w:color="auto"/>
        <w:bottom w:val="none" w:sz="0" w:space="0" w:color="auto"/>
        <w:right w:val="none" w:sz="0" w:space="0" w:color="auto"/>
      </w:divBdr>
      <w:divsChild>
        <w:div w:id="240263870">
          <w:marLeft w:val="0"/>
          <w:marRight w:val="0"/>
          <w:marTop w:val="0"/>
          <w:marBottom w:val="0"/>
          <w:divBdr>
            <w:top w:val="none" w:sz="0" w:space="0" w:color="auto"/>
            <w:left w:val="none" w:sz="0" w:space="0" w:color="auto"/>
            <w:bottom w:val="none" w:sz="0" w:space="0" w:color="auto"/>
            <w:right w:val="none" w:sz="0" w:space="0" w:color="auto"/>
          </w:divBdr>
          <w:divsChild>
            <w:div w:id="1121530977">
              <w:marLeft w:val="0"/>
              <w:marRight w:val="0"/>
              <w:marTop w:val="0"/>
              <w:marBottom w:val="0"/>
              <w:divBdr>
                <w:top w:val="none" w:sz="0" w:space="0" w:color="auto"/>
                <w:left w:val="none" w:sz="0" w:space="0" w:color="auto"/>
                <w:bottom w:val="none" w:sz="0" w:space="0" w:color="auto"/>
                <w:right w:val="none" w:sz="0" w:space="0" w:color="auto"/>
              </w:divBdr>
            </w:div>
          </w:divsChild>
        </w:div>
        <w:div w:id="926883923">
          <w:marLeft w:val="0"/>
          <w:marRight w:val="0"/>
          <w:marTop w:val="0"/>
          <w:marBottom w:val="330"/>
          <w:divBdr>
            <w:top w:val="none" w:sz="0" w:space="0" w:color="auto"/>
            <w:left w:val="none" w:sz="0" w:space="0" w:color="auto"/>
            <w:bottom w:val="none" w:sz="0" w:space="0" w:color="auto"/>
            <w:right w:val="none" w:sz="0" w:space="0" w:color="auto"/>
          </w:divBdr>
          <w:divsChild>
            <w:div w:id="160700225">
              <w:marLeft w:val="0"/>
              <w:marRight w:val="0"/>
              <w:marTop w:val="0"/>
              <w:marBottom w:val="0"/>
              <w:divBdr>
                <w:top w:val="none" w:sz="0" w:space="0" w:color="auto"/>
                <w:left w:val="none" w:sz="0" w:space="0" w:color="auto"/>
                <w:bottom w:val="none" w:sz="0" w:space="0" w:color="auto"/>
                <w:right w:val="none" w:sz="0" w:space="0" w:color="auto"/>
              </w:divBdr>
              <w:divsChild>
                <w:div w:id="19308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6316">
      <w:bodyDiv w:val="1"/>
      <w:marLeft w:val="0"/>
      <w:marRight w:val="0"/>
      <w:marTop w:val="0"/>
      <w:marBottom w:val="0"/>
      <w:divBdr>
        <w:top w:val="none" w:sz="0" w:space="0" w:color="auto"/>
        <w:left w:val="none" w:sz="0" w:space="0" w:color="auto"/>
        <w:bottom w:val="none" w:sz="0" w:space="0" w:color="auto"/>
        <w:right w:val="none" w:sz="0" w:space="0" w:color="auto"/>
      </w:divBdr>
    </w:div>
    <w:div w:id="1138761352">
      <w:bodyDiv w:val="1"/>
      <w:marLeft w:val="0"/>
      <w:marRight w:val="0"/>
      <w:marTop w:val="0"/>
      <w:marBottom w:val="0"/>
      <w:divBdr>
        <w:top w:val="none" w:sz="0" w:space="0" w:color="auto"/>
        <w:left w:val="none" w:sz="0" w:space="0" w:color="auto"/>
        <w:bottom w:val="none" w:sz="0" w:space="0" w:color="auto"/>
        <w:right w:val="none" w:sz="0" w:space="0" w:color="auto"/>
      </w:divBdr>
    </w:div>
    <w:div w:id="1877232352">
      <w:bodyDiv w:val="1"/>
      <w:marLeft w:val="0"/>
      <w:marRight w:val="0"/>
      <w:marTop w:val="0"/>
      <w:marBottom w:val="0"/>
      <w:divBdr>
        <w:top w:val="none" w:sz="0" w:space="0" w:color="auto"/>
        <w:left w:val="none" w:sz="0" w:space="0" w:color="auto"/>
        <w:bottom w:val="none" w:sz="0" w:space="0" w:color="auto"/>
        <w:right w:val="none" w:sz="0" w:space="0" w:color="auto"/>
      </w:divBdr>
    </w:div>
    <w:div w:id="19393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dyseniorliving.com/our-communities/enriched-assisted-living/the-terrace-at-beverwyck/?utm_source=google%20my%20business&amp;utm_medium=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NYAHSA</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 Kane</dc:creator>
  <cp:lastModifiedBy>Diane Darbyshire</cp:lastModifiedBy>
  <cp:revision>4</cp:revision>
  <cp:lastPrinted>2018-06-05T17:25:00Z</cp:lastPrinted>
  <dcterms:created xsi:type="dcterms:W3CDTF">2024-11-04T17:49:00Z</dcterms:created>
  <dcterms:modified xsi:type="dcterms:W3CDTF">2024-11-27T18:56:00Z</dcterms:modified>
</cp:coreProperties>
</file>